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79" w:rsidRDefault="00E22566" w:rsidP="00E22566">
      <w:pPr>
        <w:pStyle w:val="Sansinterligne"/>
        <w:rPr>
          <w:rFonts w:ascii="Arial Black" w:hAnsi="Arial Black" w:cs="Arial"/>
          <w:sz w:val="24"/>
          <w:szCs w:val="24"/>
        </w:rPr>
      </w:pPr>
      <w:r w:rsidRPr="00E22566">
        <w:rPr>
          <w:rFonts w:ascii="Arial Black" w:hAnsi="Arial Black" w:cs="Arial"/>
          <w:sz w:val="24"/>
          <w:szCs w:val="24"/>
        </w:rPr>
        <w:t>SALON DU LIVRE ET DE LA BD 2021</w:t>
      </w:r>
    </w:p>
    <w:p w:rsidR="00E22566" w:rsidRDefault="00E22566" w:rsidP="00E22566">
      <w:pPr>
        <w:pStyle w:val="Sansinterligne"/>
        <w:rPr>
          <w:rFonts w:ascii="Arial Black" w:hAnsi="Arial Black" w:cs="Arial"/>
          <w:color w:val="FF0000"/>
          <w:sz w:val="24"/>
          <w:szCs w:val="24"/>
        </w:rPr>
      </w:pPr>
      <w:r>
        <w:rPr>
          <w:rFonts w:ascii="Arial Black" w:hAnsi="Arial Black" w:cs="Arial"/>
          <w:color w:val="FF0000"/>
          <w:sz w:val="24"/>
          <w:szCs w:val="24"/>
        </w:rPr>
        <w:t>19, 20 et 21 novembre 2021</w:t>
      </w:r>
    </w:p>
    <w:p w:rsidR="00E22566" w:rsidRDefault="00E22566" w:rsidP="00E22566">
      <w:pPr>
        <w:pStyle w:val="Sansinterligne"/>
        <w:rPr>
          <w:rFonts w:ascii="Arial Black" w:hAnsi="Arial Black" w:cs="Arial"/>
          <w:color w:val="0070C0"/>
          <w:sz w:val="24"/>
          <w:szCs w:val="24"/>
        </w:rPr>
      </w:pPr>
      <w:r>
        <w:rPr>
          <w:rFonts w:ascii="Arial Black" w:hAnsi="Arial Black" w:cs="Arial"/>
          <w:color w:val="0070C0"/>
          <w:sz w:val="24"/>
          <w:szCs w:val="24"/>
        </w:rPr>
        <w:t>Thème : ESPOIR</w:t>
      </w:r>
    </w:p>
    <w:p w:rsidR="00E22566" w:rsidRDefault="00E22566" w:rsidP="00E22566">
      <w:pPr>
        <w:pStyle w:val="Sansinterligne"/>
        <w:rPr>
          <w:rFonts w:ascii="Arial Black" w:hAnsi="Arial Black" w:cs="Arial"/>
          <w:color w:val="0070C0"/>
          <w:sz w:val="24"/>
          <w:szCs w:val="24"/>
        </w:rPr>
      </w:pPr>
    </w:p>
    <w:p w:rsidR="00E22566" w:rsidRPr="003E58BA" w:rsidRDefault="00516F77" w:rsidP="00E2256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E22566" w:rsidRPr="003E58BA">
        <w:rPr>
          <w:rFonts w:ascii="Arial" w:hAnsi="Arial" w:cs="Arial"/>
        </w:rPr>
        <w:t>L’</w:t>
      </w:r>
      <w:r w:rsidR="00E22566" w:rsidRPr="003E58BA">
        <w:rPr>
          <w:rFonts w:ascii="Arial" w:hAnsi="Arial" w:cs="Arial"/>
          <w:b/>
          <w:bCs/>
        </w:rPr>
        <w:t>espoir</w:t>
      </w:r>
      <w:r w:rsidR="00E22566" w:rsidRPr="003E58BA">
        <w:rPr>
          <w:rFonts w:ascii="Arial" w:hAnsi="Arial" w:cs="Arial"/>
        </w:rPr>
        <w:t xml:space="preserve"> est une disposition de l'esprit humain reposant sur l'attente d'une situation meilleure à celle existante.</w:t>
      </w:r>
      <w:r>
        <w:rPr>
          <w:rFonts w:ascii="Arial" w:hAnsi="Arial" w:cs="Arial"/>
        </w:rPr>
        <w:t xml:space="preserve"> » </w:t>
      </w:r>
      <w:r w:rsidR="00E22566" w:rsidRPr="003E58BA">
        <w:rPr>
          <w:rFonts w:ascii="Arial" w:hAnsi="Arial" w:cs="Arial"/>
        </w:rPr>
        <w:t>Voilà la définition que nous donne le dictionnaire.</w:t>
      </w:r>
    </w:p>
    <w:p w:rsidR="00E22566" w:rsidRPr="003E58BA" w:rsidRDefault="00E22566" w:rsidP="00E22566">
      <w:pPr>
        <w:pStyle w:val="Sansinterligne"/>
        <w:jc w:val="both"/>
        <w:rPr>
          <w:rFonts w:ascii="Arial" w:hAnsi="Arial" w:cs="Arial"/>
        </w:rPr>
      </w:pPr>
      <w:r w:rsidRPr="003E58BA">
        <w:rPr>
          <w:rFonts w:ascii="Arial" w:hAnsi="Arial" w:cs="Arial"/>
        </w:rPr>
        <w:t>Aurions-nous</w:t>
      </w:r>
      <w:r w:rsidR="00516F77">
        <w:rPr>
          <w:rFonts w:ascii="Arial" w:hAnsi="Arial" w:cs="Arial"/>
        </w:rPr>
        <w:t xml:space="preserve"> imaginé, lors d’une réunion de l’association La Ville Aux Livres fin 2019, que ce thème</w:t>
      </w:r>
      <w:r w:rsidRPr="003E58BA">
        <w:rPr>
          <w:rFonts w:ascii="Arial" w:hAnsi="Arial" w:cs="Arial"/>
        </w:rPr>
        <w:t xml:space="preserve"> </w:t>
      </w:r>
      <w:r w:rsidR="00516F77">
        <w:rPr>
          <w:rFonts w:ascii="Arial" w:hAnsi="Arial" w:cs="Arial"/>
        </w:rPr>
        <w:t>retenu pour le</w:t>
      </w:r>
      <w:r w:rsidRPr="003E58BA">
        <w:rPr>
          <w:rFonts w:ascii="Arial" w:hAnsi="Arial" w:cs="Arial"/>
        </w:rPr>
        <w:t xml:space="preserve"> Salo</w:t>
      </w:r>
      <w:r w:rsidR="00516F77">
        <w:rPr>
          <w:rFonts w:ascii="Arial" w:hAnsi="Arial" w:cs="Arial"/>
        </w:rPr>
        <w:t xml:space="preserve">n 2021 </w:t>
      </w:r>
      <w:r w:rsidRPr="003E58BA">
        <w:rPr>
          <w:rFonts w:ascii="Arial" w:hAnsi="Arial" w:cs="Arial"/>
        </w:rPr>
        <w:t>serait à ce point en adéquation avec la crise sanitaire que nous venons de traverser ?</w:t>
      </w:r>
    </w:p>
    <w:p w:rsidR="00ED6263" w:rsidRDefault="00E22566" w:rsidP="00E22566">
      <w:pPr>
        <w:pStyle w:val="Sansinterligne"/>
        <w:jc w:val="both"/>
        <w:rPr>
          <w:rFonts w:ascii="Arial" w:hAnsi="Arial" w:cs="Arial"/>
        </w:rPr>
      </w:pPr>
      <w:r w:rsidRPr="003E58BA">
        <w:rPr>
          <w:rFonts w:ascii="Arial" w:hAnsi="Arial" w:cs="Arial"/>
        </w:rPr>
        <w:t xml:space="preserve">Nous avons dans un premier temps, </w:t>
      </w:r>
      <w:r w:rsidR="00516F77">
        <w:rPr>
          <w:rFonts w:ascii="Arial" w:hAnsi="Arial" w:cs="Arial"/>
        </w:rPr>
        <w:t xml:space="preserve">pensé à </w:t>
      </w:r>
      <w:r w:rsidRPr="003E58BA">
        <w:rPr>
          <w:rFonts w:ascii="Arial" w:hAnsi="Arial" w:cs="Arial"/>
        </w:rPr>
        <w:t>modifier ce thème, persuadés que toutes les initiatives culturelles allaient converger vers ce même objectif…</w:t>
      </w:r>
      <w:r w:rsidR="00ED6263">
        <w:rPr>
          <w:rFonts w:ascii="Arial" w:hAnsi="Arial" w:cs="Arial"/>
        </w:rPr>
        <w:t xml:space="preserve"> « Espérer un monde meilleur ». </w:t>
      </w:r>
      <w:r w:rsidR="00516F77">
        <w:rPr>
          <w:rFonts w:ascii="Arial" w:hAnsi="Arial" w:cs="Arial"/>
        </w:rPr>
        <w:t xml:space="preserve">Mais ce mot contient à lui seul </w:t>
      </w:r>
      <w:r w:rsidR="00ED6263">
        <w:rPr>
          <w:rFonts w:ascii="Arial" w:hAnsi="Arial" w:cs="Arial"/>
        </w:rPr>
        <w:t>les deux facettes du</w:t>
      </w:r>
      <w:r w:rsidR="00516F77">
        <w:rPr>
          <w:rFonts w:ascii="Arial" w:hAnsi="Arial" w:cs="Arial"/>
        </w:rPr>
        <w:t xml:space="preserve"> </w:t>
      </w:r>
      <w:r w:rsidR="00ED6263">
        <w:rPr>
          <w:rFonts w:ascii="Arial" w:hAnsi="Arial" w:cs="Arial"/>
        </w:rPr>
        <w:t>traumatisme subi</w:t>
      </w:r>
      <w:r w:rsidR="00516F77">
        <w:rPr>
          <w:rFonts w:ascii="Arial" w:hAnsi="Arial" w:cs="Arial"/>
        </w:rPr>
        <w:t> : les souffrances, les deuils, les fractures de toutes sortes, d’une part ; la résilience, le courage, la volonté d’avancer, d’autre part.</w:t>
      </w:r>
      <w:r w:rsidR="00ED6263">
        <w:rPr>
          <w:rFonts w:ascii="Arial" w:hAnsi="Arial" w:cs="Arial"/>
        </w:rPr>
        <w:t xml:space="preserve"> </w:t>
      </w:r>
    </w:p>
    <w:p w:rsidR="003E58BA" w:rsidRPr="00ED6263" w:rsidRDefault="00ED6263" w:rsidP="00E22566">
      <w:pPr>
        <w:pStyle w:val="Sansinterligne"/>
        <w:jc w:val="both"/>
        <w:rPr>
          <w:rFonts w:ascii="Arial" w:hAnsi="Arial" w:cs="Arial"/>
          <w:b/>
          <w:i/>
        </w:rPr>
      </w:pPr>
      <w:r w:rsidRPr="00ED6263">
        <w:rPr>
          <w:rFonts w:ascii="Arial" w:hAnsi="Arial" w:cs="Arial"/>
          <w:b/>
          <w:i/>
        </w:rPr>
        <w:t>« Ombre et Lumières sont les éternelles voies du monde », disait ZOROASTRE.</w:t>
      </w:r>
    </w:p>
    <w:p w:rsidR="003E58BA" w:rsidRDefault="003E58BA" w:rsidP="00E2256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D6263" w:rsidRDefault="00ED6263" w:rsidP="003E58BA">
      <w:pPr>
        <w:pStyle w:val="Sansinterligne"/>
        <w:jc w:val="both"/>
        <w:rPr>
          <w:rStyle w:val="hgkelc"/>
          <w:rFonts w:ascii="Arial" w:hAnsi="Arial" w:cs="Arial"/>
          <w:color w:val="202124"/>
        </w:rPr>
      </w:pPr>
      <w:r>
        <w:rPr>
          <w:rStyle w:val="hgkelc"/>
          <w:rFonts w:ascii="Arial" w:hAnsi="Arial" w:cs="Arial"/>
          <w:color w:val="202124"/>
        </w:rPr>
        <w:t>Aujourd’hui, afin d’affirmer la primauté de la culture sur l’obscurantisme et l’ignorance, nous brandissons ce mot d’</w:t>
      </w:r>
      <w:r>
        <w:rPr>
          <w:rStyle w:val="hgkelc"/>
          <w:rFonts w:ascii="Arial" w:hAnsi="Arial" w:cs="Arial"/>
          <w:b/>
          <w:bCs/>
          <w:color w:val="202124"/>
        </w:rPr>
        <w:t>E</w:t>
      </w:r>
      <w:r w:rsidR="003E58BA" w:rsidRPr="003E58BA">
        <w:rPr>
          <w:rStyle w:val="hgkelc"/>
          <w:rFonts w:ascii="Arial" w:hAnsi="Arial" w:cs="Arial"/>
          <w:b/>
          <w:bCs/>
          <w:color w:val="202124"/>
        </w:rPr>
        <w:t>spoir</w:t>
      </w:r>
      <w:r>
        <w:rPr>
          <w:rStyle w:val="hgkelc"/>
          <w:rFonts w:ascii="Arial" w:hAnsi="Arial" w:cs="Arial"/>
          <w:b/>
          <w:bCs/>
          <w:color w:val="202124"/>
        </w:rPr>
        <w:t>,</w:t>
      </w:r>
      <w:r w:rsidR="003E58BA" w:rsidRPr="003E58BA">
        <w:rPr>
          <w:rStyle w:val="hgkelc"/>
          <w:rFonts w:ascii="Arial" w:hAnsi="Arial" w:cs="Arial"/>
          <w:color w:val="202124"/>
        </w:rPr>
        <w:t xml:space="preserve"> </w:t>
      </w:r>
      <w:r>
        <w:rPr>
          <w:rStyle w:val="hgkelc"/>
          <w:rFonts w:ascii="Arial" w:hAnsi="Arial" w:cs="Arial"/>
          <w:color w:val="202124"/>
        </w:rPr>
        <w:t xml:space="preserve">car il </w:t>
      </w:r>
      <w:r w:rsidR="003E58BA" w:rsidRPr="003E58BA">
        <w:rPr>
          <w:rStyle w:val="hgkelc"/>
          <w:rFonts w:ascii="Arial" w:hAnsi="Arial" w:cs="Arial"/>
          <w:color w:val="202124"/>
        </w:rPr>
        <w:t>nous donne la motivation, le courage, l'endurance devant l'adversité et nous incite à passer à l'action.</w:t>
      </w:r>
    </w:p>
    <w:p w:rsidR="00ED6263" w:rsidRDefault="00ED6263" w:rsidP="003E58BA">
      <w:pPr>
        <w:pStyle w:val="Sansinterligne"/>
        <w:jc w:val="both"/>
        <w:rPr>
          <w:rStyle w:val="hgkelc"/>
          <w:rFonts w:ascii="Arial" w:hAnsi="Arial" w:cs="Arial"/>
          <w:color w:val="202124"/>
        </w:rPr>
      </w:pPr>
      <w:r>
        <w:rPr>
          <w:rStyle w:val="hgkelc"/>
          <w:rFonts w:ascii="Arial" w:hAnsi="Arial" w:cs="Arial"/>
          <w:color w:val="202124"/>
        </w:rPr>
        <w:t>Il nou</w:t>
      </w:r>
      <w:r w:rsidR="00577725">
        <w:rPr>
          <w:rStyle w:val="hgkelc"/>
          <w:rFonts w:ascii="Arial" w:hAnsi="Arial" w:cs="Arial"/>
          <w:color w:val="202124"/>
        </w:rPr>
        <w:t>s assigne à recréer du lien, en F</w:t>
      </w:r>
      <w:r>
        <w:rPr>
          <w:rStyle w:val="hgkelc"/>
          <w:rFonts w:ascii="Arial" w:hAnsi="Arial" w:cs="Arial"/>
          <w:color w:val="202124"/>
        </w:rPr>
        <w:t>raternité.</w:t>
      </w:r>
      <w:r w:rsidR="003E58BA" w:rsidRPr="003E58BA">
        <w:rPr>
          <w:rStyle w:val="hgkelc"/>
          <w:rFonts w:ascii="Arial" w:hAnsi="Arial" w:cs="Arial"/>
          <w:color w:val="202124"/>
        </w:rPr>
        <w:t xml:space="preserve"> </w:t>
      </w:r>
    </w:p>
    <w:p w:rsidR="00ED6263" w:rsidRDefault="003E58BA" w:rsidP="003E58BA">
      <w:pPr>
        <w:pStyle w:val="Sansinterligne"/>
        <w:jc w:val="both"/>
        <w:rPr>
          <w:rStyle w:val="hgkelc"/>
          <w:rFonts w:ascii="Arial" w:hAnsi="Arial" w:cs="Arial"/>
          <w:color w:val="202124"/>
        </w:rPr>
      </w:pPr>
      <w:r w:rsidRPr="003E58BA">
        <w:rPr>
          <w:rStyle w:val="hgkelc"/>
          <w:rFonts w:ascii="Arial" w:hAnsi="Arial" w:cs="Arial"/>
          <w:color w:val="202124"/>
        </w:rPr>
        <w:t xml:space="preserve">Il nous donne une raison </w:t>
      </w:r>
      <w:r w:rsidR="00ED6263">
        <w:rPr>
          <w:rStyle w:val="hgkelc"/>
          <w:rFonts w:ascii="Arial" w:hAnsi="Arial" w:cs="Arial"/>
          <w:color w:val="202124"/>
        </w:rPr>
        <w:t>de redéfinir</w:t>
      </w:r>
      <w:r w:rsidRPr="003E58BA">
        <w:rPr>
          <w:rStyle w:val="hgkelc"/>
          <w:rFonts w:ascii="Arial" w:hAnsi="Arial" w:cs="Arial"/>
          <w:color w:val="202124"/>
        </w:rPr>
        <w:t xml:space="preserve"> </w:t>
      </w:r>
      <w:r w:rsidR="00ED6263">
        <w:rPr>
          <w:rStyle w:val="hgkelc"/>
          <w:rFonts w:ascii="Arial" w:hAnsi="Arial" w:cs="Arial"/>
          <w:color w:val="202124"/>
        </w:rPr>
        <w:t xml:space="preserve">la Vie. </w:t>
      </w:r>
    </w:p>
    <w:p w:rsidR="00ED6263" w:rsidRDefault="00ED6263" w:rsidP="003E58BA">
      <w:pPr>
        <w:pStyle w:val="Sansinterligne"/>
        <w:jc w:val="both"/>
        <w:rPr>
          <w:rStyle w:val="hgkelc"/>
          <w:rFonts w:ascii="Arial" w:hAnsi="Arial" w:cs="Arial"/>
          <w:color w:val="202124"/>
        </w:rPr>
      </w:pPr>
      <w:r>
        <w:rPr>
          <w:rStyle w:val="hgkelc"/>
          <w:rFonts w:ascii="Arial" w:hAnsi="Arial" w:cs="Arial"/>
          <w:color w:val="202124"/>
        </w:rPr>
        <w:t>Il nous invite à réinventer le Désir.</w:t>
      </w:r>
      <w:bookmarkStart w:id="0" w:name="_GoBack"/>
      <w:bookmarkEnd w:id="0"/>
    </w:p>
    <w:p w:rsidR="003E58BA" w:rsidRDefault="003E58BA" w:rsidP="003E58BA">
      <w:pPr>
        <w:pStyle w:val="Sansinterligne"/>
        <w:jc w:val="both"/>
        <w:rPr>
          <w:rStyle w:val="hgkelc"/>
          <w:rFonts w:ascii="Arial" w:hAnsi="Arial" w:cs="Arial"/>
          <w:color w:val="202124"/>
        </w:rPr>
      </w:pPr>
    </w:p>
    <w:p w:rsidR="00E22566" w:rsidRPr="003E58BA" w:rsidRDefault="00E22566" w:rsidP="00E22566">
      <w:pPr>
        <w:pStyle w:val="Sansinterligne"/>
        <w:jc w:val="both"/>
        <w:rPr>
          <w:rFonts w:ascii="Arial" w:hAnsi="Arial" w:cs="Arial"/>
          <w:color w:val="0070C0"/>
        </w:rPr>
      </w:pPr>
    </w:p>
    <w:sectPr w:rsidR="00E22566" w:rsidRPr="003E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7"/>
    <w:rsid w:val="003E58BA"/>
    <w:rsid w:val="00516F77"/>
    <w:rsid w:val="00577725"/>
    <w:rsid w:val="00601100"/>
    <w:rsid w:val="00604579"/>
    <w:rsid w:val="006C4867"/>
    <w:rsid w:val="00E22566"/>
    <w:rsid w:val="00E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BC60-2F42-4DDA-BCE7-CDB2D43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E58B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2323D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2566"/>
    <w:pPr>
      <w:spacing w:after="0" w:line="240" w:lineRule="auto"/>
    </w:pPr>
  </w:style>
  <w:style w:type="character" w:customStyle="1" w:styleId="hgkelc">
    <w:name w:val="hgkelc"/>
    <w:basedOn w:val="Policepardfaut"/>
    <w:rsid w:val="003E58BA"/>
  </w:style>
  <w:style w:type="character" w:customStyle="1" w:styleId="Titre1Car">
    <w:name w:val="Titre 1 Car"/>
    <w:basedOn w:val="Policepardfaut"/>
    <w:link w:val="Titre1"/>
    <w:uiPriority w:val="9"/>
    <w:rsid w:val="003E58BA"/>
    <w:rPr>
      <w:rFonts w:ascii="Times New Roman" w:eastAsia="Times New Roman" w:hAnsi="Times New Roman" w:cs="Times New Roman"/>
      <w:color w:val="32323D"/>
      <w:kern w:val="36"/>
      <w:sz w:val="48"/>
      <w:szCs w:val="48"/>
      <w:lang w:eastAsia="fr-FR"/>
    </w:rPr>
  </w:style>
  <w:style w:type="paragraph" w:customStyle="1" w:styleId="auteur">
    <w:name w:val="auteur"/>
    <w:basedOn w:val="Normal"/>
    <w:rsid w:val="003E58BA"/>
    <w:pPr>
      <w:spacing w:after="288" w:line="360" w:lineRule="atLeast"/>
    </w:pPr>
    <w:rPr>
      <w:rFonts w:ascii="Times New Roman" w:eastAsia="Times New Roman" w:hAnsi="Times New Roman" w:cs="Times New Roman"/>
      <w:color w:val="FFFFFF"/>
      <w:sz w:val="30"/>
      <w:szCs w:val="3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7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LEONETTI Sylviane</dc:creator>
  <cp:keywords/>
  <dc:description/>
  <cp:lastModifiedBy>LEONETTI Sylviane</cp:lastModifiedBy>
  <cp:revision>4</cp:revision>
  <dcterms:created xsi:type="dcterms:W3CDTF">2021-01-15T11:33:00Z</dcterms:created>
  <dcterms:modified xsi:type="dcterms:W3CDTF">2021-01-21T15:06:00Z</dcterms:modified>
</cp:coreProperties>
</file>